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1e89e0fe3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JAMECO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c20a02205ce7432f"/>
      <w:footerReference xmlns:r="http://schemas.openxmlformats.org/officeDocument/2006/relationships" w:type="default" r:id="Raa75c41e7ee9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a02205ce7432f" /><Relationship Type="http://schemas.openxmlformats.org/officeDocument/2006/relationships/footer" Target="/word/footer1.xml" Id="Raa75c41e7ee946f4" /></Relationships>
</file>