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08164b75a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f95803074aa54e75"/>
      <w:footerReference xmlns:r="http://schemas.openxmlformats.org/officeDocument/2006/relationships" w:type="default" r:id="Rca4164d4d0c6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803074aa54e75" /><Relationship Type="http://schemas.openxmlformats.org/officeDocument/2006/relationships/footer" Target="/word/footer1.xml" Id="Rca4164d4d0c64bfa" /></Relationships>
</file>