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4badb0f30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f5f31564f4091"/>
      <w:footerReference xmlns:r="http://schemas.openxmlformats.org/officeDocument/2006/relationships" w:type="default" r:id="Rcc20a0866049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f5f31564f4091" /><Relationship Type="http://schemas.openxmlformats.org/officeDocument/2006/relationships/footer" Target="/word/footer1.xml" Id="Rcc20a08660494a49" /></Relationships>
</file>