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a4065ca7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ddceb1fe1ede4cf2"/>
      <w:footerReference xmlns:r="http://schemas.openxmlformats.org/officeDocument/2006/relationships" w:type="default" r:id="R2078919c0b10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eb1fe1ede4cf2" /><Relationship Type="http://schemas.openxmlformats.org/officeDocument/2006/relationships/footer" Target="/word/footer1.xml" Id="R2078919c0b1047bf" /></Relationships>
</file>