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d5dd02e1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e26c3f6568fe4b1c"/>
      <w:footerReference xmlns:r="http://schemas.openxmlformats.org/officeDocument/2006/relationships" w:type="default" r:id="Re5ca5fa8f60e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c3f6568fe4b1c" /><Relationship Type="http://schemas.openxmlformats.org/officeDocument/2006/relationships/footer" Target="/word/footer1.xml" Id="Re5ca5fa8f60e413f" /></Relationships>
</file>