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140f4800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d4913032e44e0"/>
      <w:footerReference xmlns:r="http://schemas.openxmlformats.org/officeDocument/2006/relationships" w:type="default" r:id="R065fbbd24a34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4913032e44e0" /><Relationship Type="http://schemas.openxmlformats.org/officeDocument/2006/relationships/footer" Target="/word/footer1.xml" Id="R065fbbd24a344a03" /></Relationships>
</file>