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3d4b15e4e545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CLASSIC NORWAY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CLASSIC NORWAY HOLDING AS</w:t>
      </w:r>
    </w:p>
    <w:sectPr>
      <w:headerReference xmlns:r="http://schemas.openxmlformats.org/officeDocument/2006/relationships" w:type="default" r:id="Rfb51cea9d5004221"/>
      <w:footerReference xmlns:r="http://schemas.openxmlformats.org/officeDocument/2006/relationships" w:type="default" r:id="R505a06c797e94f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CLASSIC NORWAY HOLDING AS   ·   Org.nr 927 538 989   ·   Fannestrandvegen 125   ·   6419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CLASSIC NORWAY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51cea9d5004221" /><Relationship Type="http://schemas.openxmlformats.org/officeDocument/2006/relationships/footer" Target="/word/footer1.xml" Id="R505a06c797e94ff7" /></Relationships>
</file>