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e623f6779e4f3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Stadlandet,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J. AUGUST INVEST AS</w:t>
      </w:r>
    </w:p>
    <w:sectPr>
      <w:headerReference xmlns:r="http://schemas.openxmlformats.org/officeDocument/2006/relationships" w:type="default" r:id="R1acc767d11144446"/>
      <w:footerReference xmlns:r="http://schemas.openxmlformats.org/officeDocument/2006/relationships" w:type="default" r:id="R9cd9c4f6e84047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J. AUGUST INVEST AS   ·   Org.nr 926 032 887   ·   Ervikbygdvegen 202   ·   6750 STADLANDET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J. AUGUST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cc767d11144446" /><Relationship Type="http://schemas.openxmlformats.org/officeDocument/2006/relationships/footer" Target="/word/footer1.xml" Id="R9cd9c4f6e840478f" /></Relationships>
</file>