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281e86b0b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ba40320c438443c9"/>
      <w:footerReference xmlns:r="http://schemas.openxmlformats.org/officeDocument/2006/relationships" w:type="default" r:id="R854420f5823c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0320c438443c9" /><Relationship Type="http://schemas.openxmlformats.org/officeDocument/2006/relationships/footer" Target="/word/footer1.xml" Id="R854420f5823c44c3" /></Relationships>
</file>