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bec523dd8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9fe3d20ab2fc4bb2"/>
      <w:footerReference xmlns:r="http://schemas.openxmlformats.org/officeDocument/2006/relationships" w:type="default" r:id="R77ae51ca380d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3d20ab2fc4bb2" /><Relationship Type="http://schemas.openxmlformats.org/officeDocument/2006/relationships/footer" Target="/word/footer1.xml" Id="R77ae51ca380d4681" /></Relationships>
</file>