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624dad42d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78eeb893ae92420c"/>
      <w:footerReference xmlns:r="http://schemas.openxmlformats.org/officeDocument/2006/relationships" w:type="default" r:id="Rc4412a2390eb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eb893ae92420c" /><Relationship Type="http://schemas.openxmlformats.org/officeDocument/2006/relationships/footer" Target="/word/footer1.xml" Id="Rc4412a2390eb459d" /></Relationships>
</file>