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350ededfa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331208b3574d41e9"/>
      <w:footerReference xmlns:r="http://schemas.openxmlformats.org/officeDocument/2006/relationships" w:type="default" r:id="R396010b59509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208b3574d41e9" /><Relationship Type="http://schemas.openxmlformats.org/officeDocument/2006/relationships/footer" Target="/word/footer1.xml" Id="R396010b59509439b" /></Relationships>
</file>